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CD" w:rsidRPr="00CB56CD" w:rsidRDefault="00CB56CD" w:rsidP="00CB56CD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  <w:u w:val="single"/>
          <w:lang w:eastAsia="cs-CZ"/>
        </w:rPr>
      </w:pPr>
      <w:r w:rsidRPr="00CB56CD">
        <w:rPr>
          <w:rFonts w:ascii="Cambria" w:eastAsia="Times New Roman" w:hAnsi="Cambria" w:cs="Times New Roman"/>
          <w:b/>
          <w:bCs/>
          <w:i/>
          <w:iCs/>
          <w:sz w:val="20"/>
          <w:szCs w:val="28"/>
          <w:u w:val="single"/>
          <w:lang w:eastAsia="cs-CZ"/>
        </w:rPr>
        <w:t xml:space="preserve">Stručný </w:t>
      </w:r>
      <w:proofErr w:type="gramStart"/>
      <w:r w:rsidRPr="00CB56CD">
        <w:rPr>
          <w:rFonts w:ascii="Cambria" w:eastAsia="Times New Roman" w:hAnsi="Cambria" w:cs="Times New Roman"/>
          <w:b/>
          <w:bCs/>
          <w:i/>
          <w:iCs/>
          <w:sz w:val="20"/>
          <w:szCs w:val="28"/>
          <w:u w:val="single"/>
          <w:lang w:eastAsia="cs-CZ"/>
        </w:rPr>
        <w:t>přehled  příjmů</w:t>
      </w:r>
      <w:proofErr w:type="gramEnd"/>
      <w:r w:rsidRPr="00CB56CD">
        <w:rPr>
          <w:rFonts w:ascii="Cambria" w:eastAsia="Times New Roman" w:hAnsi="Cambria" w:cs="Times New Roman"/>
          <w:b/>
          <w:bCs/>
          <w:i/>
          <w:iCs/>
          <w:sz w:val="20"/>
          <w:szCs w:val="28"/>
          <w:u w:val="single"/>
          <w:lang w:eastAsia="cs-CZ"/>
        </w:rPr>
        <w:t xml:space="preserve"> a výdajů Unie rodičů za školní rok 2019/2020 k  31. srpnu 2020 </w:t>
      </w:r>
    </w:p>
    <w:p w:rsidR="00CB56CD" w:rsidRPr="00CB56CD" w:rsidRDefault="00CB56CD" w:rsidP="00CB56CD">
      <w:pPr>
        <w:spacing w:before="240" w:after="60" w:line="240" w:lineRule="auto"/>
        <w:outlineLvl w:val="8"/>
        <w:rPr>
          <w:rFonts w:ascii="Cambria" w:eastAsia="Times New Roman" w:hAnsi="Cambria" w:cs="Times New Roman"/>
          <w:b/>
          <w:sz w:val="28"/>
          <w:szCs w:val="28"/>
          <w:u w:val="single"/>
          <w:lang w:eastAsia="cs-CZ"/>
        </w:rPr>
      </w:pPr>
      <w:r w:rsidRPr="00CB56CD">
        <w:rPr>
          <w:rFonts w:ascii="Cambria" w:eastAsia="Times New Roman" w:hAnsi="Cambria" w:cs="Times New Roman"/>
          <w:b/>
          <w:sz w:val="28"/>
          <w:szCs w:val="28"/>
          <w:u w:val="single"/>
          <w:lang w:eastAsia="cs-CZ"/>
        </w:rPr>
        <w:t xml:space="preserve">POKLADNA </w:t>
      </w:r>
    </w:p>
    <w:p w:rsidR="00CB56CD" w:rsidRPr="00CB56CD" w:rsidRDefault="00CB56CD" w:rsidP="00CB56CD">
      <w:pPr>
        <w:spacing w:after="0" w:line="240" w:lineRule="auto"/>
        <w:outlineLvl w:val="8"/>
        <w:rPr>
          <w:rFonts w:ascii="Cambria" w:eastAsia="Times New Roman" w:hAnsi="Cambria" w:cs="Times New Roman"/>
          <w:b/>
          <w:u w:val="single"/>
          <w:lang w:eastAsia="cs-CZ"/>
        </w:rPr>
      </w:pPr>
      <w:r w:rsidRPr="00CB56CD">
        <w:rPr>
          <w:rFonts w:ascii="Calibri" w:eastAsia="Times New Roman" w:hAnsi="Calibri" w:cs="Times New Roman"/>
          <w:sz w:val="20"/>
          <w:u w:val="single"/>
          <w:lang w:eastAsia="cs-CZ"/>
        </w:rPr>
        <w:t xml:space="preserve">Příjmy ve školním roce 2019/2020: </w:t>
      </w:r>
      <w:r w:rsidRPr="00CB56CD">
        <w:rPr>
          <w:rFonts w:ascii="Cambria" w:eastAsia="Times New Roman" w:hAnsi="Cambria" w:cs="Times New Roman"/>
          <w:sz w:val="20"/>
          <w:lang w:eastAsia="cs-CZ"/>
        </w:rPr>
        <w:t xml:space="preserve">  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Zůstatek ze školního roku  18/19  k 31. 8. </w:t>
      </w:r>
      <w:proofErr w:type="gramStart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2019:    28.424,</w:t>
      </w:r>
      <w:proofErr w:type="gramEnd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-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Kč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+ </w:t>
      </w: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25.500,</w:t>
      </w:r>
      <w:proofErr w:type="gramEnd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-    vybráno od studentů  od září 2019</w:t>
      </w:r>
    </w:p>
    <w:p w:rsidR="00CB56CD" w:rsidRPr="00CB56CD" w:rsidRDefault="00CB56CD" w:rsidP="00CB56CD">
      <w:pPr>
        <w:spacing w:before="240" w:after="60" w:line="240" w:lineRule="auto"/>
        <w:jc w:val="center"/>
        <w:outlineLvl w:val="8"/>
        <w:rPr>
          <w:rFonts w:ascii="Cambria" w:eastAsia="Times New Roman" w:hAnsi="Cambria" w:cs="Times New Roman"/>
          <w:i/>
          <w:sz w:val="20"/>
          <w:szCs w:val="20"/>
          <w:u w:val="single"/>
          <w:lang w:eastAsia="cs-CZ"/>
        </w:rPr>
      </w:pPr>
      <w:proofErr w:type="gramStart"/>
      <w:r w:rsidRPr="00CB56CD">
        <w:rPr>
          <w:rFonts w:ascii="Cambria" w:eastAsia="Times New Roman" w:hAnsi="Cambria" w:cs="Times New Roman"/>
          <w:i/>
          <w:sz w:val="20"/>
          <w:szCs w:val="20"/>
          <w:u w:val="single"/>
          <w:lang w:eastAsia="cs-CZ"/>
        </w:rPr>
        <w:t>celkem  příjmy</w:t>
      </w:r>
      <w:proofErr w:type="gramEnd"/>
      <w:r w:rsidRPr="00CB56CD">
        <w:rPr>
          <w:rFonts w:ascii="Cambria" w:eastAsia="Times New Roman" w:hAnsi="Cambria" w:cs="Times New Roman"/>
          <w:i/>
          <w:sz w:val="20"/>
          <w:szCs w:val="20"/>
          <w:u w:val="single"/>
          <w:lang w:eastAsia="cs-CZ"/>
        </w:rPr>
        <w:t xml:space="preserve"> 51.924,- Kč</w:t>
      </w:r>
    </w:p>
    <w:p w:rsidR="00CB56CD" w:rsidRPr="00CB56CD" w:rsidRDefault="00CB56CD" w:rsidP="00CB56CD">
      <w:pPr>
        <w:spacing w:before="240" w:after="60" w:line="240" w:lineRule="auto"/>
        <w:outlineLvl w:val="5"/>
        <w:rPr>
          <w:rFonts w:ascii="Calibri" w:eastAsia="Times New Roman" w:hAnsi="Calibri" w:cs="Times New Roman"/>
          <w:sz w:val="20"/>
          <w:lang w:eastAsia="cs-CZ"/>
        </w:rPr>
      </w:pPr>
      <w:r w:rsidRPr="00CB56CD">
        <w:rPr>
          <w:rFonts w:ascii="Calibri" w:eastAsia="Times New Roman" w:hAnsi="Calibri" w:cs="Times New Roman"/>
          <w:sz w:val="20"/>
          <w:u w:val="single"/>
          <w:lang w:eastAsia="cs-CZ"/>
        </w:rPr>
        <w:t>Výdaje ve školním roce 2019/2020  k  31. srpnu 2020</w:t>
      </w:r>
      <w:r w:rsidRPr="00CB56CD">
        <w:rPr>
          <w:rFonts w:ascii="Calibri" w:eastAsia="Times New Roman" w:hAnsi="Calibri" w:cs="Times New Roman"/>
          <w:sz w:val="20"/>
          <w:lang w:eastAsia="cs-CZ"/>
        </w:rPr>
        <w:t xml:space="preserve">:  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Příspěvek na maturitní ples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ab/>
        <w:t xml:space="preserve">10.700,- 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ab/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0"/>
          <w:lang w:eastAsia="cs-CZ"/>
        </w:rPr>
        <w:t>administrativa</w:t>
      </w:r>
      <w:r w:rsidRPr="00CB56C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B56C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B56C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1.500,-</w:t>
      </w:r>
    </w:p>
    <w:p w:rsidR="00CB56CD" w:rsidRPr="00CB56CD" w:rsidRDefault="00CB56CD" w:rsidP="00CB56CD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  <w:sz w:val="20"/>
          <w:szCs w:val="20"/>
          <w:lang w:eastAsia="cs-CZ"/>
        </w:rPr>
      </w:pPr>
    </w:p>
    <w:p w:rsidR="00CB56CD" w:rsidRPr="00CB56CD" w:rsidRDefault="00CB56CD" w:rsidP="00CB56C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proofErr w:type="gram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Zůstatek  k  31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. 8.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2020           39.724,-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cs-CZ"/>
        </w:rPr>
      </w:pPr>
    </w:p>
    <w:p w:rsidR="00CB56CD" w:rsidRPr="00CB56CD" w:rsidRDefault="00CB56CD" w:rsidP="00CB56C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cs-CZ"/>
        </w:rPr>
      </w:pPr>
      <w:r w:rsidRPr="00CB56CD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cs-CZ"/>
        </w:rPr>
        <w:t xml:space="preserve">ÚČET  </w:t>
      </w:r>
    </w:p>
    <w:p w:rsidR="00CB56CD" w:rsidRPr="00CB56CD" w:rsidRDefault="00CB56CD" w:rsidP="00CB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zůstatek ze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šk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. roku 18/19 k  31. 8. 2019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ab/>
        <w:t xml:space="preserve">   </w:t>
      </w:r>
      <w:proofErr w:type="gram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2.990,52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Kč</w:t>
      </w:r>
      <w:proofErr w:type="gramEnd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(účet Unie u KB)</w:t>
      </w:r>
    </w:p>
    <w:p w:rsidR="00CB56CD" w:rsidRPr="00CB56CD" w:rsidRDefault="00CB56CD" w:rsidP="00CB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výdaje ve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šk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. roce 19/20  k  31. 8. 2020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poplatky za vedení účtu a účetní </w:t>
      </w:r>
      <w:proofErr w:type="gramStart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transakce     804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,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-  Kč</w:t>
      </w: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zůstatek ze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šk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. roku 19/20 k  31. 8. 2019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ab/>
        <w:t xml:space="preserve">   </w:t>
      </w:r>
      <w:proofErr w:type="gramStart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2.186,52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Kč</w:t>
      </w:r>
      <w:proofErr w:type="gramEnd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(účet Unie u KB)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56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Seznámení s požadavky pro školní rok 2020/2021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a) příspěvek LVK  pro 1. ročníky ve výši 200,- Kč na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osobu  (podmíněno</w:t>
      </w:r>
      <w:proofErr w:type="gramEnd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úhradou příspěvku ve </w:t>
      </w:r>
      <w:proofErr w:type="spell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šk</w:t>
      </w:r>
      <w:proofErr w:type="spellEnd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. roce 20/21)      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  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cca  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5.000,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-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b) 4. ročníky  -  odměny za maturity ve výši 500,- na obor   -- 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tj. 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2.500,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-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c) příspěvek na maturitní ples konaný v Českém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Krumlově  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10.000,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-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d) příspěvky na učební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pomůcky  pro</w:t>
      </w:r>
      <w:proofErr w:type="gramEnd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jednotlivé obory  (popř. jiné aktivity dle dohody s vedoucím oboru) ve výši  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  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cca  3.000,</w:t>
      </w:r>
      <w:proofErr w:type="gramEnd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- Kč/ obor  - celkem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15.000,-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e) příspěvek pro sociálně znevýhodněné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studenty ( např.</w:t>
      </w:r>
      <w:proofErr w:type="gramEnd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úhrada učebnic, plenéru, výdajů za exkurze, apod. dle 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    dodaných </w:t>
      </w:r>
      <w:proofErr w:type="gramStart"/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žádostí)   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5.000,</w:t>
      </w:r>
      <w:proofErr w:type="gramEnd"/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- </w:t>
      </w: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 xml:space="preserve">celková výše finančních prostředků dle požadavků -     </w:t>
      </w:r>
      <w:r w:rsidRPr="00CB56CD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37.500,- Kč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                        </w:t>
      </w:r>
    </w:p>
    <w:p w:rsidR="00CB56CD" w:rsidRPr="00CB56CD" w:rsidRDefault="00CB56CD" w:rsidP="00CB56CD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S </w:t>
      </w:r>
      <w:proofErr w:type="gramStart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pozdravem                                                         Josef</w:t>
      </w:r>
      <w:proofErr w:type="gramEnd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>Hanusch</w:t>
      </w:r>
      <w:proofErr w:type="spellEnd"/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B56CD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                                                                                                    předseda Unie rodičů</w:t>
      </w: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CB56CD" w:rsidRPr="00CB56CD" w:rsidRDefault="00CB56CD" w:rsidP="00CB56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</w:p>
    <w:p w:rsidR="00A002E2" w:rsidRDefault="00A002E2">
      <w:bookmarkStart w:id="0" w:name="_GoBack"/>
      <w:bookmarkEnd w:id="0"/>
    </w:p>
    <w:sectPr w:rsidR="00A0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CD"/>
    <w:rsid w:val="00A002E2"/>
    <w:rsid w:val="00C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Kanzlerova Romana</dc:creator>
  <cp:lastModifiedBy>Kanzlerova Romana</cp:lastModifiedBy>
  <cp:revision>1</cp:revision>
  <dcterms:created xsi:type="dcterms:W3CDTF">2020-09-03T08:07:00Z</dcterms:created>
  <dcterms:modified xsi:type="dcterms:W3CDTF">2020-09-03T08:07:00Z</dcterms:modified>
</cp:coreProperties>
</file>